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9CC" w14:textId="6F1E83A6" w:rsidR="00811DDF" w:rsidRDefault="00811DDF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45"/>
          <w:lang w:eastAsia="ru-RU"/>
        </w:rPr>
      </w:pPr>
      <w:r w:rsidRPr="00811DDF">
        <w:rPr>
          <w:rFonts w:ascii="Helvetica Neue" w:eastAsia="Times New Roman" w:hAnsi="Helvetica Neue" w:cs="Times New Roman"/>
          <w:color w:val="333333"/>
          <w:sz w:val="45"/>
          <w:lang w:eastAsia="ru-RU"/>
        </w:rPr>
        <w:t xml:space="preserve">Конспект НОД </w:t>
      </w:r>
      <w:r w:rsidR="007C14A2">
        <w:rPr>
          <w:rFonts w:ascii="Helvetica Neue" w:eastAsia="Times New Roman" w:hAnsi="Helvetica Neue" w:cs="Times New Roman"/>
          <w:color w:val="333333"/>
          <w:sz w:val="45"/>
          <w:lang w:eastAsia="ru-RU"/>
        </w:rPr>
        <w:t xml:space="preserve">по ознакомлению с окружающим миром </w:t>
      </w:r>
      <w:r w:rsidRPr="00811DDF">
        <w:rPr>
          <w:rFonts w:ascii="Helvetica Neue" w:eastAsia="Times New Roman" w:hAnsi="Helvetica Neue" w:cs="Times New Roman"/>
          <w:color w:val="333333"/>
          <w:sz w:val="45"/>
          <w:lang w:eastAsia="ru-RU"/>
        </w:rPr>
        <w:t>на тему: «</w:t>
      </w:r>
      <w:r w:rsidR="007C14A2">
        <w:rPr>
          <w:rFonts w:ascii="Helvetica Neue" w:eastAsia="Times New Roman" w:hAnsi="Helvetica Neue" w:cs="Times New Roman"/>
          <w:color w:val="333333"/>
          <w:sz w:val="45"/>
          <w:lang w:eastAsia="ru-RU"/>
        </w:rPr>
        <w:t>Животные в природе и дома</w:t>
      </w:r>
      <w:r w:rsidRPr="00811DDF">
        <w:rPr>
          <w:rFonts w:ascii="Helvetica Neue" w:eastAsia="Times New Roman" w:hAnsi="Helvetica Neue" w:cs="Times New Roman"/>
          <w:color w:val="333333"/>
          <w:sz w:val="45"/>
          <w:lang w:eastAsia="ru-RU"/>
        </w:rPr>
        <w:t>»</w:t>
      </w:r>
      <w:r w:rsidR="007C14A2">
        <w:rPr>
          <w:rFonts w:ascii="Helvetica Neue" w:eastAsia="Times New Roman" w:hAnsi="Helvetica Neue" w:cs="Times New Roman"/>
          <w:color w:val="333333"/>
          <w:sz w:val="45"/>
          <w:lang w:eastAsia="ru-RU"/>
        </w:rPr>
        <w:t>. Рисование по замыслу «Мой любимый домашний питомец», старшая группа.</w:t>
      </w:r>
    </w:p>
    <w:p w14:paraId="1AC2D721" w14:textId="2B857FE2" w:rsidR="008277A1" w:rsidRPr="008277A1" w:rsidRDefault="008277A1" w:rsidP="0081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277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Подготовила и провела воспитатель: </w:t>
      </w:r>
      <w:r w:rsidR="007C14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Раевская Наталья Ивановна</w:t>
      </w:r>
    </w:p>
    <w:p w14:paraId="3FC3D5BE" w14:textId="77777777" w:rsidR="00811DDF" w:rsidRPr="00811DDF" w:rsidRDefault="00811DDF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6EBC22C" w14:textId="6DA862ED" w:rsidR="00811DDF" w:rsidRPr="00811DDF" w:rsidRDefault="00811DDF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Виды детской деятельности:</w:t>
      </w: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 игровая, </w:t>
      </w:r>
      <w:r w:rsidR="007C14A2">
        <w:rPr>
          <w:rFonts w:ascii="Helvetica Neue" w:eastAsia="Times New Roman" w:hAnsi="Helvetica Neue" w:cs="Times New Roman"/>
          <w:color w:val="333333"/>
          <w:sz w:val="21"/>
          <w:lang w:eastAsia="ru-RU"/>
        </w:rPr>
        <w:t>музыкальная</w:t>
      </w: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>,</w:t>
      </w:r>
      <w:r w:rsidR="007C14A2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изобразительно-коммуникативная,</w:t>
      </w: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познавательно-исследовательская, </w:t>
      </w:r>
      <w:r w:rsidR="007C14A2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восприятие художественной литературы и фолькл</w:t>
      </w:r>
      <w:r w:rsidR="008B6EFA">
        <w:rPr>
          <w:rFonts w:ascii="Helvetica Neue" w:eastAsia="Times New Roman" w:hAnsi="Helvetica Neue" w:cs="Times New Roman"/>
          <w:color w:val="333333"/>
          <w:sz w:val="21"/>
          <w:lang w:eastAsia="ru-RU"/>
        </w:rPr>
        <w:t>о</w:t>
      </w:r>
      <w:r w:rsidR="007C14A2">
        <w:rPr>
          <w:rFonts w:ascii="Helvetica Neue" w:eastAsia="Times New Roman" w:hAnsi="Helvetica Neue" w:cs="Times New Roman"/>
          <w:color w:val="333333"/>
          <w:sz w:val="21"/>
          <w:lang w:eastAsia="ru-RU"/>
        </w:rPr>
        <w:t>ра.</w:t>
      </w:r>
    </w:p>
    <w:p w14:paraId="2D84FE42" w14:textId="0630BD8E" w:rsidR="00811DDF" w:rsidRDefault="00811DDF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Цели:</w:t>
      </w: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> </w:t>
      </w:r>
      <w:r w:rsidR="007C14A2">
        <w:rPr>
          <w:rFonts w:ascii="Helvetica Neue" w:eastAsia="Times New Roman" w:hAnsi="Helvetica Neue" w:cs="Times New Roman"/>
          <w:color w:val="333333"/>
          <w:sz w:val="21"/>
          <w:lang w:eastAsia="ru-RU"/>
        </w:rPr>
        <w:t>познакомить с характерными особенностями домашних и диких животных; научить различать их и правильно называть взрослых животных и их детенышей; формировать представление о значении животных в природе и для человека; учить детей рисовать форму животных, туловища, головы, лап, крупного животного</w:t>
      </w:r>
      <w:r w:rsidR="001C56B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, во весь лист, закреплять приемы рисования простым карандашом, передавать на бумаге характерные особенности своего любимца (окрас, цвет глаз и </w:t>
      </w:r>
      <w:proofErr w:type="spellStart"/>
      <w:r w:rsidR="001C56BC">
        <w:rPr>
          <w:rFonts w:ascii="Helvetica Neue" w:eastAsia="Times New Roman" w:hAnsi="Helvetica Neue" w:cs="Times New Roman"/>
          <w:color w:val="333333"/>
          <w:sz w:val="21"/>
          <w:lang w:eastAsia="ru-RU"/>
        </w:rPr>
        <w:t>т.д</w:t>
      </w:r>
      <w:proofErr w:type="spellEnd"/>
      <w:r w:rsidR="001C56BC">
        <w:rPr>
          <w:rFonts w:ascii="Helvetica Neue" w:eastAsia="Times New Roman" w:hAnsi="Helvetica Neue" w:cs="Times New Roman"/>
          <w:color w:val="333333"/>
          <w:sz w:val="21"/>
          <w:lang w:eastAsia="ru-RU"/>
        </w:rPr>
        <w:t>); развивать умение оценивать свои рисунки и рисунки других детей, получать эмоциональный отклик от выполненной работы.</w:t>
      </w:r>
    </w:p>
    <w:p w14:paraId="5A4364D5" w14:textId="477DC62A" w:rsidR="001C56BC" w:rsidRPr="00811DDF" w:rsidRDefault="001C56BC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56B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Целевые ориентиры дошкольного образования</w:t>
      </w: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: умеет поддерживать беседу о животных и их детенышах; высказывать свою точку зрения; выражать свое эмоциональное состояние после прослушивания рассказа К.Д. Ушинского «Спор животных» и музыкального произведения «Тревожная минута» (муз. </w:t>
      </w:r>
      <w:proofErr w:type="spellStart"/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Майкапара</w:t>
      </w:r>
      <w:proofErr w:type="spellEnd"/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); с интересом разгадывать загадки.</w:t>
      </w:r>
    </w:p>
    <w:p w14:paraId="3E633DA5" w14:textId="069C422F" w:rsidR="00811DDF" w:rsidRPr="00811DDF" w:rsidRDefault="00811DDF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56B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Материалы и оборудование</w:t>
      </w: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: </w:t>
      </w:r>
      <w:r w:rsidR="001C56BC">
        <w:rPr>
          <w:rFonts w:ascii="Helvetica Neue" w:eastAsia="Times New Roman" w:hAnsi="Helvetica Neue" w:cs="Times New Roman"/>
          <w:color w:val="333333"/>
          <w:sz w:val="21"/>
          <w:lang w:eastAsia="ru-RU"/>
        </w:rPr>
        <w:t>иллюстрации с изображением диких и домашних животных и их детенышей; загадки о животных; простой графитный карандаш; акварель; альбомные листы бумаги; кисти.</w:t>
      </w:r>
    </w:p>
    <w:p w14:paraId="0040C09B" w14:textId="77777777" w:rsidR="00811DDF" w:rsidRPr="00811DDF" w:rsidRDefault="00811DDF" w:rsidP="00811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Содержание организованной деятельности детей</w:t>
      </w:r>
    </w:p>
    <w:p w14:paraId="4F29AFBB" w14:textId="319A2931" w:rsidR="00811DDF" w:rsidRPr="00A571FC" w:rsidRDefault="00811DDF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1. Организационный момент.</w:t>
      </w:r>
      <w:r w:rsidR="00A571F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 </w:t>
      </w:r>
    </w:p>
    <w:p w14:paraId="0BF9343D" w14:textId="39DE9A3B" w:rsidR="00811DDF" w:rsidRDefault="00811DDF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Воспитатель</w:t>
      </w:r>
      <w:r w:rsidR="001C56B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:</w:t>
      </w:r>
      <w:r w:rsidR="00A571F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 xml:space="preserve"> Обсуждение прочитанного текста:</w:t>
      </w:r>
    </w:p>
    <w:p w14:paraId="0BEEA7AB" w14:textId="2F3E8C26" w:rsidR="001C56BC" w:rsidRDefault="001C56B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-Дети, сегодня мы будем говорить о животных.</w:t>
      </w:r>
    </w:p>
    <w:p w14:paraId="6983678D" w14:textId="1114F861" w:rsidR="001C56BC" w:rsidRDefault="001C56B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Каких животных вы знаете? Назовите их</w:t>
      </w:r>
    </w:p>
    <w:p w14:paraId="6AAF0BB8" w14:textId="48BFF423" w:rsidR="001C56BC" w:rsidRDefault="001C56B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-Кто знает, где живут животные?</w:t>
      </w:r>
    </w:p>
    <w:p w14:paraId="04194E80" w14:textId="26BF2EF1" w:rsidR="001C56BC" w:rsidRDefault="001C56B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-Животные, которые заботятся о себе сами называются дикими.</w:t>
      </w:r>
    </w:p>
    <w:p w14:paraId="7309744D" w14:textId="109BDA9A" w:rsidR="00A571FC" w:rsidRDefault="00A571F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-Животные о которых заботится человек, называются домашними.</w:t>
      </w:r>
    </w:p>
    <w:p w14:paraId="0583A698" w14:textId="1FC27AB1" w:rsidR="00A571FC" w:rsidRDefault="00A571FC" w:rsidP="001C56B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Домашние животные помогают человеку в его делах.</w:t>
      </w:r>
    </w:p>
    <w:p w14:paraId="20566CE5" w14:textId="5F86D8AD" w:rsidR="001C56BC" w:rsidRPr="00811DDF" w:rsidRDefault="00A571FC" w:rsidP="001C5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Воспитатель показывает детям картинки с изображением диких животных.</w:t>
      </w:r>
    </w:p>
    <w:p w14:paraId="7255B4F7" w14:textId="643F07AC" w:rsidR="00811DDF" w:rsidRDefault="00811DDF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2. </w:t>
      </w:r>
      <w:r w:rsidR="00A571F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Чтение рассказа К.Д. Ушинского «Спор животных»</w:t>
      </w: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.</w:t>
      </w:r>
    </w:p>
    <w:p w14:paraId="22B7504E" w14:textId="77777777" w:rsidR="00A571FC" w:rsidRPr="00A571FC" w:rsidRDefault="00A571FC" w:rsidP="00A571F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222222"/>
          <w:sz w:val="20"/>
          <w:szCs w:val="20"/>
        </w:rPr>
      </w:pPr>
      <w:r w:rsidRPr="00A571FC">
        <w:rPr>
          <w:rFonts w:ascii="Raleway" w:hAnsi="Raleway"/>
          <w:color w:val="222222"/>
          <w:sz w:val="20"/>
          <w:szCs w:val="20"/>
        </w:rPr>
        <w:t>Корова, лошадь и собака заспорили между собою, кого из них хозяин больше любит.</w:t>
      </w:r>
      <w:r w:rsidRPr="00A571FC">
        <w:rPr>
          <w:rFonts w:ascii="Raleway" w:hAnsi="Raleway"/>
          <w:color w:val="222222"/>
          <w:sz w:val="20"/>
          <w:szCs w:val="20"/>
        </w:rPr>
        <w:br/>
        <w:t>– Конечно, меня, – говорит лошадь. – Я ему соху и борону таскаю, дрова из лесу вожу; сам он на мне в город ездит: пропал бы без меня совсем.</w:t>
      </w:r>
      <w:r w:rsidRPr="00A571FC">
        <w:rPr>
          <w:rFonts w:ascii="Raleway" w:hAnsi="Raleway"/>
          <w:color w:val="222222"/>
          <w:sz w:val="20"/>
          <w:szCs w:val="20"/>
        </w:rPr>
        <w:br/>
        <w:t>– Нет, хозяин любит больше меня, – говорит корова. – Я всю его семью молоком кормлю.</w:t>
      </w:r>
    </w:p>
    <w:p w14:paraId="6D907ED3" w14:textId="77777777" w:rsidR="00A571FC" w:rsidRPr="00A571FC" w:rsidRDefault="00A571FC" w:rsidP="00A571F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222222"/>
          <w:sz w:val="20"/>
          <w:szCs w:val="20"/>
        </w:rPr>
      </w:pPr>
      <w:r w:rsidRPr="00A571FC">
        <w:rPr>
          <w:rFonts w:ascii="Raleway" w:hAnsi="Raleway"/>
          <w:color w:val="222222"/>
          <w:sz w:val="20"/>
          <w:szCs w:val="20"/>
        </w:rPr>
        <w:t>– Нет, меня, – ворчит собака, – я его добро стерегу.</w:t>
      </w:r>
      <w:r w:rsidRPr="00A571FC">
        <w:rPr>
          <w:rFonts w:ascii="Raleway" w:hAnsi="Raleway"/>
          <w:color w:val="222222"/>
          <w:sz w:val="20"/>
          <w:szCs w:val="20"/>
        </w:rPr>
        <w:br/>
        <w:t>Подслушал хозяин этот спор и говорит:</w:t>
      </w:r>
    </w:p>
    <w:p w14:paraId="2B29D995" w14:textId="26A9DE9E" w:rsidR="00A571FC" w:rsidRPr="00A571FC" w:rsidRDefault="00A571FC" w:rsidP="00811DDF">
      <w:pPr>
        <w:shd w:val="clear" w:color="auto" w:fill="FFFFFF"/>
        <w:spacing w:after="0" w:line="240" w:lineRule="auto"/>
        <w:rPr>
          <w:rFonts w:ascii="Raleway" w:hAnsi="Raleway"/>
          <w:color w:val="222222"/>
          <w:sz w:val="20"/>
          <w:szCs w:val="20"/>
          <w:shd w:val="clear" w:color="auto" w:fill="FFFFFF"/>
        </w:rPr>
      </w:pPr>
      <w:r w:rsidRPr="00A571FC">
        <w:rPr>
          <w:rFonts w:ascii="Raleway" w:hAnsi="Raleway"/>
          <w:color w:val="222222"/>
          <w:sz w:val="20"/>
          <w:szCs w:val="20"/>
          <w:shd w:val="clear" w:color="auto" w:fill="FFFFFF"/>
        </w:rPr>
        <w:t>– Перестаньте спорить по-пустому: все вы мне нужны, и каждый из вас хорош на своем месте.</w:t>
      </w:r>
    </w:p>
    <w:p w14:paraId="6865FB77" w14:textId="2B6CE736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Обсуждение прочитанного текста:</w:t>
      </w:r>
    </w:p>
    <w:p w14:paraId="6A3DE0F7" w14:textId="2439C3DB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-Какую работу выполняет лошадь?</w:t>
      </w:r>
    </w:p>
    <w:p w14:paraId="53442D4C" w14:textId="3BD2D8B7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-Какую пользу приносит человеку корова?</w:t>
      </w:r>
    </w:p>
    <w:p w14:paraId="3A873F77" w14:textId="710F254C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 помогает человеку собака?</w:t>
      </w:r>
    </w:p>
    <w:p w14:paraId="1E2BB5B1" w14:textId="3A6744DA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-Что ответил хозяин на спор животных?</w:t>
      </w:r>
    </w:p>
    <w:p w14:paraId="124A2CAD" w14:textId="17506E00" w:rsidR="00A571FC" w:rsidRDefault="00A571FC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 вы думаете</w:t>
      </w:r>
      <w:r w:rsidR="00902D84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, прав ли хозяин? Представьте, если бы не было лошади, коровы, собаки?</w:t>
      </w:r>
    </w:p>
    <w:p w14:paraId="12938008" w14:textId="446D4F99" w:rsidR="00902D84" w:rsidRDefault="00902D84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-Назовите еще домашних животных, которых вы знаете.</w:t>
      </w:r>
    </w:p>
    <w:p w14:paraId="25D7A6E1" w14:textId="19C7FBD5" w:rsidR="00902D84" w:rsidRDefault="00902D84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-Какую пользу они приносят человеку?</w:t>
      </w:r>
    </w:p>
    <w:p w14:paraId="42FEA727" w14:textId="6583FC89" w:rsidR="00902D84" w:rsidRDefault="00902D84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-Где еще можно встретить животных, кроме природы и дома? (В цирке, зоопарке, питомнике).</w:t>
      </w:r>
    </w:p>
    <w:p w14:paraId="3DCE66A9" w14:textId="415CEC47" w:rsidR="00811DDF" w:rsidRDefault="00811DDF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3. </w:t>
      </w:r>
      <w:r w:rsidR="00A95E3B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Беседа о детенышах животных</w:t>
      </w: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.</w:t>
      </w:r>
    </w:p>
    <w:p w14:paraId="1ADBF473" w14:textId="6D1BACB6" w:rsidR="00A95E3B" w:rsidRDefault="00A95E3B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Воспитатель</w:t>
      </w: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:</w:t>
      </w:r>
    </w:p>
    <w:p w14:paraId="600E29E0" w14:textId="1BED28D7" w:rsidR="00A95E3B" w:rsidRDefault="00A95E3B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 xml:space="preserve">Большинство детенышей  у животных рождаются слабыми и беспомощными и мама заботится о них. Котята, щенята, бельчата, лисята </w:t>
      </w:r>
      <w:r w:rsidR="00D92D0E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р</w:t>
      </w: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ождаются слепыми</w:t>
      </w:r>
      <w:r w:rsidR="00D92D0E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.</w:t>
      </w:r>
    </w:p>
    <w:p w14:paraId="017D4805" w14:textId="3FA1ADEC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Игра. Назовите детенышей животных:</w:t>
      </w:r>
    </w:p>
    <w:p w14:paraId="073EA2D0" w14:textId="28CB7508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кошки- (котята);</w:t>
      </w:r>
    </w:p>
    <w:p w14:paraId="09B09227" w14:textId="4D552EA1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собаки- (щенята);</w:t>
      </w:r>
    </w:p>
    <w:p w14:paraId="5F5EF080" w14:textId="3044B39E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свиньи- (поросята);</w:t>
      </w:r>
    </w:p>
    <w:p w14:paraId="0EAA89C4" w14:textId="35C508C0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lastRenderedPageBreak/>
        <w:t>-У овцы- (ягнята);</w:t>
      </w:r>
    </w:p>
    <w:p w14:paraId="1B53E6FE" w14:textId="25CAE8DF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ежа- (ежата);</w:t>
      </w:r>
    </w:p>
    <w:p w14:paraId="27E13986" w14:textId="74547DCA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белки- (бельчата);</w:t>
      </w:r>
    </w:p>
    <w:p w14:paraId="5B90F217" w14:textId="28A44711" w:rsidR="00D92D0E" w:rsidRDefault="00D92D0E" w:rsidP="00A95E3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-У волка- (волчата).</w:t>
      </w:r>
    </w:p>
    <w:p w14:paraId="2F17F780" w14:textId="05E1841B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4</w:t>
      </w:r>
      <w:r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. </w:t>
      </w: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Отгадывание загадок.</w:t>
      </w:r>
    </w:p>
    <w:p w14:paraId="062E1C22" w14:textId="7ED43008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1. Мордочка усатая,</w:t>
      </w:r>
    </w:p>
    <w:p w14:paraId="184AEA1C" w14:textId="66FFCC44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Шубка полосатая,</w:t>
      </w:r>
    </w:p>
    <w:p w14:paraId="4B5E096F" w14:textId="7FC7D016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Чисто умывается,</w:t>
      </w:r>
    </w:p>
    <w:p w14:paraId="61F9D015" w14:textId="785ACB06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А с водой не знается. (Кошка)</w:t>
      </w:r>
    </w:p>
    <w:p w14:paraId="7804D9EB" w14:textId="69B525EE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2. Голодна- мычит,</w:t>
      </w:r>
    </w:p>
    <w:p w14:paraId="084E0075" w14:textId="2626A870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Сыта- жует,</w:t>
      </w:r>
    </w:p>
    <w:p w14:paraId="2D08C01E" w14:textId="63306D79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Малым деткам</w:t>
      </w:r>
    </w:p>
    <w:p w14:paraId="059A0BDA" w14:textId="49712363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Молочка дает. (Корова)</w:t>
      </w:r>
    </w:p>
    <w:p w14:paraId="5EAEB532" w14:textId="1B5128B1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3. С хозяином дружит,</w:t>
      </w:r>
    </w:p>
    <w:p w14:paraId="02068B1D" w14:textId="4282A059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Дом сторожит,</w:t>
      </w:r>
    </w:p>
    <w:p w14:paraId="5E9A62D6" w14:textId="67E2A403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Живет под крылечком,</w:t>
      </w:r>
    </w:p>
    <w:p w14:paraId="2ABDE054" w14:textId="7417BB1B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Хвост колечком. (Собака)</w:t>
      </w:r>
    </w:p>
    <w:p w14:paraId="29586C99" w14:textId="6AB09D58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4. Кто имеет пяточек,</w:t>
      </w:r>
    </w:p>
    <w:p w14:paraId="1F5440CD" w14:textId="33388798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Не зажатый в </w:t>
      </w:r>
      <w:r w:rsidR="004D0A21">
        <w:rPr>
          <w:rFonts w:ascii="Helvetica Neue" w:eastAsia="Times New Roman" w:hAnsi="Helvetica Neue" w:cs="Times New Roman"/>
          <w:color w:val="333333"/>
          <w:sz w:val="21"/>
          <w:lang w:eastAsia="ru-RU"/>
        </w:rPr>
        <w:t>кулачек</w:t>
      </w: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?</w:t>
      </w:r>
    </w:p>
    <w:p w14:paraId="031626CE" w14:textId="274A9CD3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На ногах его копытца,</w:t>
      </w:r>
    </w:p>
    <w:p w14:paraId="63E98933" w14:textId="4A03A05B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Ест и пьет он из корытца. (Свинья)</w:t>
      </w:r>
    </w:p>
    <w:p w14:paraId="0DDB41F6" w14:textId="1776634F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5. Кто на привези гуляет,</w:t>
      </w:r>
    </w:p>
    <w:p w14:paraId="48A99FD4" w14:textId="5EF930F1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Травку щиплет на холме.</w:t>
      </w:r>
    </w:p>
    <w:p w14:paraId="1EF32778" w14:textId="55DC8198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И хозяйку ожидая,</w:t>
      </w:r>
    </w:p>
    <w:p w14:paraId="370B02B0" w14:textId="16842E36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Одиноко блеет : «Ме-е-е» (Коза)</w:t>
      </w:r>
    </w:p>
    <w:p w14:paraId="21583B09" w14:textId="057F6A68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6. Длинное ухо, </w:t>
      </w:r>
    </w:p>
    <w:p w14:paraId="2184DD5F" w14:textId="7B3302A9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Комочек пуха,</w:t>
      </w:r>
    </w:p>
    <w:p w14:paraId="0AB76F05" w14:textId="41F642DA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Прыгает ловко,</w:t>
      </w:r>
    </w:p>
    <w:p w14:paraId="14664290" w14:textId="1DF22A7E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Любит морковку. (Заяц)</w:t>
      </w:r>
    </w:p>
    <w:p w14:paraId="47B00579" w14:textId="5ECBF8C4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7. Недотрога, весь в иголках.</w:t>
      </w:r>
    </w:p>
    <w:p w14:paraId="4A5541F4" w14:textId="222119DC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Я живу в норе под елкой.</w:t>
      </w:r>
    </w:p>
    <w:p w14:paraId="24DFF6B8" w14:textId="17058C44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Хоть открыты настежь двери,</w:t>
      </w:r>
    </w:p>
    <w:p w14:paraId="7BE468FC" w14:textId="058A3B91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Но ко мне не ходят звери. (Еж)</w:t>
      </w:r>
    </w:p>
    <w:p w14:paraId="2F6149B0" w14:textId="7692DCEE" w:rsidR="00D92D0E" w:rsidRDefault="00D92D0E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8. </w:t>
      </w:r>
      <w:r w:rsidR="00950FF3">
        <w:rPr>
          <w:rFonts w:ascii="Helvetica Neue" w:eastAsia="Times New Roman" w:hAnsi="Helvetica Neue" w:cs="Times New Roman"/>
          <w:color w:val="333333"/>
          <w:sz w:val="21"/>
          <w:lang w:eastAsia="ru-RU"/>
        </w:rPr>
        <w:t>Работящие зверьки,</w:t>
      </w:r>
    </w:p>
    <w:p w14:paraId="70E3257A" w14:textId="7B328BCC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Строят дом среди реки,</w:t>
      </w:r>
    </w:p>
    <w:p w14:paraId="207819F8" w14:textId="431E67CF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Если в гости кто придет,</w:t>
      </w:r>
    </w:p>
    <w:p w14:paraId="7D861655" w14:textId="4A14A987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Знайте, что у речки вход. (Бобры)</w:t>
      </w:r>
    </w:p>
    <w:p w14:paraId="627EB562" w14:textId="49A48CA2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9. Трав копытами касаясь,</w:t>
      </w:r>
    </w:p>
    <w:p w14:paraId="3E088BEB" w14:textId="7714ED45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Ходит по лесу красавец</w:t>
      </w:r>
    </w:p>
    <w:p w14:paraId="2AD532F7" w14:textId="2E62CC2D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Ходит смело и легко,</w:t>
      </w:r>
    </w:p>
    <w:p w14:paraId="3492130B" w14:textId="59D4D45B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Рога раскинув широко. (Олень)</w:t>
      </w:r>
    </w:p>
    <w:p w14:paraId="67C5A011" w14:textId="59477469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5. Слушаем музыкальное произведение: «Тревожная минута (муз. С. </w:t>
      </w:r>
      <w:proofErr w:type="spellStart"/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Майкапара</w:t>
      </w:r>
      <w:proofErr w:type="spellEnd"/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)»</w:t>
      </w:r>
    </w:p>
    <w:p w14:paraId="17B8D280" w14:textId="0F4C1303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6. Динамическая пауза</w:t>
      </w:r>
    </w:p>
    <w:p w14:paraId="3CA86157" w14:textId="1FD6E419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«У оленя дом большой»</w:t>
      </w:r>
    </w:p>
    <w:p w14:paraId="68C64A81" w14:textId="1DFB38AA" w:rsidR="00950FF3" w:rsidRDefault="00950FF3" w:rsidP="00D92D0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7. Продолжение работы.</w:t>
      </w:r>
    </w:p>
    <w:p w14:paraId="01604248" w14:textId="3209F9F7" w:rsidR="00811DDF" w:rsidRPr="00950FF3" w:rsidRDefault="00950FF3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Воспитатель демонстрирует иллюстрации с изображением домашних животных, уточняя их характерные особенности. Предлагает определится детям с выбором животного и предлагает детям определить последовательность рисования простым карандашом: туловище, голова, лапы, хвост, шерсть. Затем изображение раскрашивается акварельной краской.</w:t>
      </w:r>
      <w:r w:rsidR="00811DDF" w:rsidRPr="00811DDF">
        <w:rPr>
          <w:rFonts w:ascii="Helvetica Neue" w:eastAsia="Times New Roman" w:hAnsi="Helvetica Neue" w:cs="Times New Roman"/>
          <w:color w:val="333333"/>
          <w:sz w:val="21"/>
          <w:lang w:eastAsia="ru-RU"/>
        </w:rPr>
        <w:t> </w:t>
      </w:r>
    </w:p>
    <w:p w14:paraId="64DB82F2" w14:textId="51303747" w:rsidR="00811DDF" w:rsidRPr="00811DDF" w:rsidRDefault="00950FF3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8</w:t>
      </w:r>
      <w:r w:rsidR="00811DDF" w:rsidRPr="00811DDF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. Рефлексия.</w:t>
      </w:r>
    </w:p>
    <w:p w14:paraId="543B5FFF" w14:textId="09EACB65" w:rsidR="00811DDF" w:rsidRDefault="00811DDF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 w:rsidRPr="00811DDF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Воспитатель</w:t>
      </w:r>
      <w:r w:rsidR="00950FF3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:</w:t>
      </w:r>
    </w:p>
    <w:p w14:paraId="2CA23EFE" w14:textId="5EFF84EE" w:rsidR="00950FF3" w:rsidRDefault="00950FF3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-О каких животных мы с вами беседовали?</w:t>
      </w:r>
    </w:p>
    <w:p w14:paraId="67E7022F" w14:textId="3AE54808" w:rsidR="00950FF3" w:rsidRDefault="00950FF3" w:rsidP="00811DD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-Каких детенышей домашних животных вы знаете?</w:t>
      </w:r>
    </w:p>
    <w:p w14:paraId="3F5C2A87" w14:textId="2C16627E" w:rsidR="00950FF3" w:rsidRPr="00811DDF" w:rsidRDefault="00950FF3" w:rsidP="0081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-Что мы рисовали?</w:t>
      </w:r>
    </w:p>
    <w:p w14:paraId="04DE9607" w14:textId="77777777"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notTrueType/>
    <w:pitch w:val="default"/>
  </w:font>
  <w:font w:name="Raleway">
    <w:panose1 w:val="00000000000000000000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DF"/>
    <w:rsid w:val="00081133"/>
    <w:rsid w:val="0018230D"/>
    <w:rsid w:val="001C56BC"/>
    <w:rsid w:val="002F71FD"/>
    <w:rsid w:val="004D0A21"/>
    <w:rsid w:val="0063169B"/>
    <w:rsid w:val="007C14A2"/>
    <w:rsid w:val="00811DDF"/>
    <w:rsid w:val="008277A1"/>
    <w:rsid w:val="008B6EFA"/>
    <w:rsid w:val="00902D84"/>
    <w:rsid w:val="00950FF3"/>
    <w:rsid w:val="009C479C"/>
    <w:rsid w:val="00A571FC"/>
    <w:rsid w:val="00A95E3B"/>
    <w:rsid w:val="00D92D0E"/>
    <w:rsid w:val="00E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3E1"/>
  <w15:docId w15:val="{76ECFCE9-CF89-438A-8799-F878155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81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rsid w:val="00811DDF"/>
  </w:style>
  <w:style w:type="character" w:customStyle="1" w:styleId="c3">
    <w:name w:val="c3"/>
    <w:basedOn w:val="DefaultParagraphFont"/>
    <w:rsid w:val="00811DDF"/>
  </w:style>
  <w:style w:type="character" w:customStyle="1" w:styleId="c2">
    <w:name w:val="c2"/>
    <w:basedOn w:val="DefaultParagraphFont"/>
    <w:rsid w:val="00811DDF"/>
  </w:style>
  <w:style w:type="paragraph" w:customStyle="1" w:styleId="c14">
    <w:name w:val="c14"/>
    <w:basedOn w:val="Normal"/>
    <w:rsid w:val="0081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5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Раневская</cp:lastModifiedBy>
  <cp:revision>2</cp:revision>
  <dcterms:created xsi:type="dcterms:W3CDTF">2023-12-20T18:59:00Z</dcterms:created>
  <dcterms:modified xsi:type="dcterms:W3CDTF">2023-12-20T18:59:00Z</dcterms:modified>
</cp:coreProperties>
</file>